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C0" w:rsidRPr="009E3A6D" w:rsidRDefault="001623C0" w:rsidP="001623C0">
      <w:pPr>
        <w:pStyle w:val="a3"/>
        <w:jc w:val="center"/>
        <w:rPr>
          <w:sz w:val="28"/>
          <w:szCs w:val="28"/>
        </w:rPr>
      </w:pPr>
      <w:r w:rsidRPr="009E3A6D">
        <w:rPr>
          <w:sz w:val="28"/>
          <w:szCs w:val="28"/>
        </w:rPr>
        <w:t xml:space="preserve">Информация </w:t>
      </w:r>
    </w:p>
    <w:p w:rsidR="001623C0" w:rsidRPr="009E3A6D" w:rsidRDefault="001623C0" w:rsidP="001623C0">
      <w:pPr>
        <w:pStyle w:val="a3"/>
        <w:jc w:val="center"/>
        <w:rPr>
          <w:sz w:val="28"/>
          <w:szCs w:val="28"/>
        </w:rPr>
      </w:pPr>
      <w:r w:rsidRPr="009E3A6D">
        <w:rPr>
          <w:sz w:val="28"/>
          <w:szCs w:val="28"/>
        </w:rPr>
        <w:t xml:space="preserve">о проведении </w:t>
      </w:r>
      <w:r w:rsidR="00683FF0" w:rsidRPr="009E3A6D">
        <w:rPr>
          <w:sz w:val="28"/>
          <w:szCs w:val="28"/>
        </w:rPr>
        <w:t xml:space="preserve">22.12.2016 </w:t>
      </w:r>
      <w:r w:rsidRPr="009E3A6D">
        <w:rPr>
          <w:sz w:val="28"/>
          <w:szCs w:val="28"/>
        </w:rPr>
        <w:t xml:space="preserve">единого классного часа «Урока Доброты» </w:t>
      </w:r>
    </w:p>
    <w:p w:rsidR="00683FF0" w:rsidRDefault="00683FF0" w:rsidP="001623C0">
      <w:pPr>
        <w:pStyle w:val="a3"/>
        <w:jc w:val="center"/>
        <w:rPr>
          <w:b w:val="0"/>
        </w:rPr>
      </w:pPr>
    </w:p>
    <w:p w:rsidR="00683FF0" w:rsidRDefault="00683FF0" w:rsidP="00683FF0">
      <w:pPr>
        <w:pStyle w:val="a3"/>
        <w:rPr>
          <w:b w:val="0"/>
        </w:rPr>
      </w:pPr>
      <w:r>
        <w:rPr>
          <w:b w:val="0"/>
        </w:rPr>
        <w:tab/>
        <w:t xml:space="preserve">В мероприятиях приняли участие </w:t>
      </w:r>
      <w:r w:rsidR="00857C69">
        <w:rPr>
          <w:b w:val="0"/>
        </w:rPr>
        <w:t>10</w:t>
      </w:r>
      <w:r>
        <w:rPr>
          <w:b w:val="0"/>
        </w:rPr>
        <w:t>1 ученика единый классный час «</w:t>
      </w:r>
      <w:r w:rsidRPr="00AF4891">
        <w:rPr>
          <w:b w:val="0"/>
        </w:rPr>
        <w:t>Урока</w:t>
      </w:r>
      <w:r>
        <w:rPr>
          <w:b w:val="0"/>
        </w:rPr>
        <w:t xml:space="preserve"> Доброты»</w:t>
      </w:r>
      <w:r w:rsidRPr="00AF4891">
        <w:rPr>
          <w:b w:val="0"/>
        </w:rPr>
        <w:t xml:space="preserve"> </w:t>
      </w:r>
      <w:r>
        <w:rPr>
          <w:b w:val="0"/>
        </w:rPr>
        <w:t>проводился в разнообразных формах.</w:t>
      </w:r>
    </w:p>
    <w:p w:rsidR="00683FF0" w:rsidRDefault="00683FF0" w:rsidP="00683FF0">
      <w:pPr>
        <w:pStyle w:val="a3"/>
        <w:rPr>
          <w:b w:val="0"/>
        </w:rPr>
      </w:pPr>
      <w:r>
        <w:rPr>
          <w:b w:val="0"/>
        </w:rPr>
        <w:t xml:space="preserve">         </w:t>
      </w:r>
    </w:p>
    <w:p w:rsidR="00D71C9D" w:rsidRDefault="00D71C9D" w:rsidP="00D71C9D">
      <w:pPr>
        <w:ind w:firstLine="708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BBBBC37" wp14:editId="4C30719B">
            <wp:simplePos x="0" y="0"/>
            <wp:positionH relativeFrom="column">
              <wp:posOffset>3274107</wp:posOffset>
            </wp:positionH>
            <wp:positionV relativeFrom="paragraph">
              <wp:posOffset>304156</wp:posOffset>
            </wp:positionV>
            <wp:extent cx="2440305" cy="2306320"/>
            <wp:effectExtent l="0" t="0" r="0" b="0"/>
            <wp:wrapSquare wrapText="bothSides"/>
            <wp:docPr id="3" name="Рисунок 3" descr="C:\Users\УЧИТЕЛЬ\Desktop\Моё\Урок Доброты\DSC0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Моё\Урок Доброты\DSC006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07" r="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FF0">
        <w:t>В 1 классе прошел Урок-игра.</w:t>
      </w:r>
      <w:r w:rsidR="00683FF0" w:rsidRPr="00683FF0">
        <w:t xml:space="preserve"> </w:t>
      </w:r>
      <w:r>
        <w:t>Ребятам было предложено в и</w:t>
      </w:r>
      <w:r w:rsidR="00683FF0">
        <w:t>грово</w:t>
      </w:r>
      <w:r>
        <w:t xml:space="preserve">й форме выполнить </w:t>
      </w:r>
      <w:r w:rsidR="00683FF0">
        <w:t xml:space="preserve"> </w:t>
      </w:r>
      <w:r>
        <w:t xml:space="preserve"> </w:t>
      </w:r>
      <w:r w:rsidR="00683FF0">
        <w:t>упражнение «Загляни в себя. Я – добрый!»</w:t>
      </w:r>
      <w:r>
        <w:t xml:space="preserve">. </w:t>
      </w:r>
    </w:p>
    <w:p w:rsidR="00D71C9D" w:rsidRDefault="00683FF0" w:rsidP="00D71C9D">
      <w:r>
        <w:t>Посмотр</w:t>
      </w:r>
      <w:r w:rsidR="00D71C9D">
        <w:t>ели и обсу</w:t>
      </w:r>
      <w:r>
        <w:t>ди</w:t>
      </w:r>
      <w:r w:rsidR="00D71C9D">
        <w:t>л</w:t>
      </w:r>
      <w:r>
        <w:t xml:space="preserve"> 1 сери</w:t>
      </w:r>
      <w:r w:rsidR="00D71C9D">
        <w:t>ю</w:t>
      </w:r>
      <w:r>
        <w:t xml:space="preserve"> </w:t>
      </w:r>
    </w:p>
    <w:p w:rsidR="00D71C9D" w:rsidRDefault="00683FF0" w:rsidP="00D71C9D">
      <w:r>
        <w:t>учебного видеофильма Урок Доброты</w:t>
      </w:r>
      <w:r w:rsidR="00D71C9D">
        <w:t>.</w:t>
      </w:r>
      <w:r>
        <w:t xml:space="preserve"> </w:t>
      </w:r>
    </w:p>
    <w:p w:rsidR="00683FF0" w:rsidRDefault="00683FF0" w:rsidP="00D71C9D">
      <w:r>
        <w:t>Рис</w:t>
      </w:r>
      <w:r w:rsidR="00D71C9D">
        <w:t>овали на тему</w:t>
      </w:r>
      <w:r>
        <w:t xml:space="preserve"> «Сердце доброты»</w:t>
      </w:r>
      <w:r w:rsidR="00D71C9D">
        <w:t>.</w:t>
      </w:r>
    </w:p>
    <w:p w:rsidR="00683FF0" w:rsidRDefault="00683FF0" w:rsidP="00683FF0">
      <w:pPr>
        <w:pStyle w:val="a3"/>
        <w:rPr>
          <w:b w:val="0"/>
        </w:rPr>
      </w:pPr>
    </w:p>
    <w:p w:rsidR="00683FF0" w:rsidRDefault="00D71C9D" w:rsidP="001623C0">
      <w:pPr>
        <w:pStyle w:val="a3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2B5C65" wp14:editId="118479D8">
            <wp:simplePos x="0" y="0"/>
            <wp:positionH relativeFrom="column">
              <wp:posOffset>233177</wp:posOffset>
            </wp:positionH>
            <wp:positionV relativeFrom="paragraph">
              <wp:posOffset>19334</wp:posOffset>
            </wp:positionV>
            <wp:extent cx="1898650" cy="2612390"/>
            <wp:effectExtent l="0" t="0" r="0" b="0"/>
            <wp:wrapSquare wrapText="bothSides"/>
            <wp:docPr id="2" name="Рисунок 2" descr="C:\Users\УЧИТЕЛЬ\Desktop\Моё\Урок Доброты\DSC0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Моё\Урок Доброты\DSC006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39" r="2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FF0" w:rsidRPr="00AF4891" w:rsidRDefault="00683FF0" w:rsidP="001623C0">
      <w:pPr>
        <w:pStyle w:val="a3"/>
        <w:jc w:val="center"/>
        <w:rPr>
          <w:b w:val="0"/>
        </w:rPr>
      </w:pPr>
    </w:p>
    <w:p w:rsidR="009E3A6D" w:rsidRDefault="00DC72D1">
      <w:r>
        <w:rPr>
          <w:noProof/>
        </w:rPr>
        <w:drawing>
          <wp:anchor distT="0" distB="0" distL="114300" distR="114300" simplePos="0" relativeHeight="251658240" behindDoc="1" locked="0" layoutInCell="1" allowOverlap="1" wp14:anchorId="7747E6D3" wp14:editId="1C6F3087">
            <wp:simplePos x="0" y="0"/>
            <wp:positionH relativeFrom="column">
              <wp:posOffset>754114</wp:posOffset>
            </wp:positionH>
            <wp:positionV relativeFrom="paragraph">
              <wp:posOffset>1386224</wp:posOffset>
            </wp:positionV>
            <wp:extent cx="295529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ight>
            <wp:docPr id="1" name="Рисунок 1" descr="C:\Users\УЧИТЕЛЬ\Desktop\Моё\Урок Доброты\DSC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ё\Урок Доброты\DSC00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Default="009E3A6D" w:rsidP="009E3A6D"/>
    <w:p w:rsidR="009E3A6D" w:rsidRDefault="009E3A6D" w:rsidP="009E3A6D">
      <w:pPr>
        <w:ind w:firstLine="708"/>
      </w:pPr>
    </w:p>
    <w:p w:rsidR="009E3A6D" w:rsidRPr="003745CA" w:rsidRDefault="009E3A6D" w:rsidP="009E3A6D">
      <w:pPr>
        <w:ind w:firstLine="708"/>
      </w:pPr>
      <w:r>
        <w:t>Во 2 классе прошла и</w:t>
      </w:r>
      <w:r w:rsidRPr="003745CA">
        <w:t>гра «Мои добрые дела»</w:t>
      </w:r>
      <w:r>
        <w:t>, посмотрели</w:t>
      </w:r>
      <w:r w:rsidRPr="003745CA">
        <w:t xml:space="preserve"> мультфильм</w:t>
      </w:r>
      <w:r>
        <w:t>ы</w:t>
      </w:r>
      <w:r w:rsidRPr="003745CA">
        <w:t xml:space="preserve"> «Уроки доброты».  </w:t>
      </w:r>
      <w:r>
        <w:t>«З</w:t>
      </w:r>
      <w:r w:rsidRPr="003745CA">
        <w:t>ажгли»  звёзды –</w:t>
      </w:r>
      <w:r>
        <w:t xml:space="preserve"> </w:t>
      </w:r>
      <w:r w:rsidRPr="003745CA">
        <w:t>добрых дел.</w:t>
      </w:r>
    </w:p>
    <w:p w:rsidR="009E3A6D" w:rsidRDefault="009E3A6D" w:rsidP="009E3A6D">
      <w:pPr>
        <w:tabs>
          <w:tab w:val="left" w:pos="3396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946FBDE" wp14:editId="333966BD">
            <wp:simplePos x="0" y="0"/>
            <wp:positionH relativeFrom="column">
              <wp:posOffset>1287780</wp:posOffset>
            </wp:positionH>
            <wp:positionV relativeFrom="paragraph">
              <wp:posOffset>88616</wp:posOffset>
            </wp:positionV>
            <wp:extent cx="3649980" cy="2799715"/>
            <wp:effectExtent l="0" t="0" r="0" b="0"/>
            <wp:wrapThrough wrapText="bothSides">
              <wp:wrapPolygon edited="0">
                <wp:start x="0" y="0"/>
                <wp:lineTo x="0" y="21458"/>
                <wp:lineTo x="21532" y="21458"/>
                <wp:lineTo x="21532" y="0"/>
                <wp:lineTo x="0" y="0"/>
              </wp:wrapPolygon>
            </wp:wrapThrough>
            <wp:docPr id="4" name="Рисунок 4" descr="C:\Users\1\Documents\2 класс 2016\внеурочная деятельность\урок доброты\отчет\DSC06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cuments\2 класс 2016\внеурочная деятельность\урок доброты\отчет\DSC064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r="5327" b="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Pr="009E3A6D" w:rsidRDefault="009E3A6D" w:rsidP="009E3A6D"/>
    <w:p w:rsidR="009E3A6D" w:rsidRDefault="009E3A6D" w:rsidP="009E3A6D"/>
    <w:p w:rsidR="009E3A6D" w:rsidRDefault="009E3A6D" w:rsidP="009E3A6D"/>
    <w:p w:rsidR="001623C0" w:rsidRDefault="001623C0" w:rsidP="009E3A6D"/>
    <w:p w:rsidR="009E3A6D" w:rsidRDefault="009E3A6D" w:rsidP="009E3A6D"/>
    <w:p w:rsidR="009E3A6D" w:rsidRDefault="009E3A6D" w:rsidP="009E3A6D"/>
    <w:p w:rsidR="009E3A6D" w:rsidRDefault="009E3A6D" w:rsidP="009E3A6D"/>
    <w:p w:rsidR="009E3A6D" w:rsidRDefault="009E3A6D" w:rsidP="009E3A6D"/>
    <w:p w:rsidR="009E3A6D" w:rsidRDefault="009E3A6D" w:rsidP="009E3A6D"/>
    <w:p w:rsidR="009E3A6D" w:rsidRDefault="009E3A6D" w:rsidP="009E3A6D"/>
    <w:p w:rsidR="009E3A6D" w:rsidRDefault="009E3A6D" w:rsidP="009E3A6D"/>
    <w:p w:rsidR="00615B85" w:rsidRDefault="009E3A6D" w:rsidP="00615B85">
      <w:pPr>
        <w:ind w:firstLine="708"/>
      </w:pPr>
      <w:r>
        <w:lastRenderedPageBreak/>
        <w:t>В 3 классе урок состоял из двух частей</w:t>
      </w:r>
      <w:r w:rsidR="00615B85">
        <w:t>: 1 часть -  урок добрых дел «Я и природа». Учащиеся создавали памятки- листовки о действиях, которые допустимы и не допустимы по отношению к природе со стороны человека.</w:t>
      </w:r>
      <w:r w:rsidR="00615B85" w:rsidRPr="00615B85">
        <w:t xml:space="preserve"> </w:t>
      </w:r>
      <w:r w:rsidR="00615B85">
        <w:t>2 часть - урок добрых пожеланий "С Новым годом!"</w:t>
      </w:r>
    </w:p>
    <w:p w:rsidR="009E3A6D" w:rsidRDefault="00615B85" w:rsidP="00615B85">
      <w:r>
        <w:t xml:space="preserve">Ребята обменивались Новогодними пожеланиями, которые методом "случайного адресата" попадали в руки кому-то из одноклассников, тем самым образуя "круг добра" в мире.     </w:t>
      </w:r>
    </w:p>
    <w:p w:rsidR="009E3A6D" w:rsidRDefault="006C74DC" w:rsidP="006C74DC">
      <w:pPr>
        <w:ind w:firstLine="708"/>
      </w:pPr>
      <w:r>
        <w:t>В 4 классе урок прошел в форме игры «Собери пословицы о доброте», а затем ребята просмотрели и обсудили социальные ролики</w:t>
      </w:r>
      <w:r w:rsidRPr="009B67CE">
        <w:t xml:space="preserve"> «Мир слепоглухих»</w:t>
      </w:r>
      <w:r>
        <w:t xml:space="preserve">, «Один в темноте», мультфильмы «Уроки доброты». </w:t>
      </w:r>
    </w:p>
    <w:p w:rsidR="00857C69" w:rsidRDefault="00857C69" w:rsidP="00857C69">
      <w:pPr>
        <w:ind w:firstLine="708"/>
      </w:pPr>
      <w:r>
        <w:t>В 6-7 классах прошел видео-урок</w:t>
      </w:r>
      <w:r w:rsidRPr="00857C69">
        <w:t xml:space="preserve"> </w:t>
      </w:r>
      <w:r>
        <w:t>с последующим обсуждением о необходимости толерантного отношения к людям с ограниченными возможностями здоровья. Ребята внимательно смотрели оба видео ролика о жизни и желании людей с ограниченными возможностями здоровья жить и добиваться результатов наравне с обыкновенными, здоровыми людьми. Данный классный час не оставил равнодушным никого из ребят!</w:t>
      </w:r>
    </w:p>
    <w:p w:rsidR="006C74DC" w:rsidRDefault="00857C69" w:rsidP="006C74DC">
      <w:pPr>
        <w:ind w:firstLine="708"/>
      </w:pPr>
      <w:r>
        <w:t xml:space="preserve">В 8-9 классах </w:t>
      </w:r>
      <w:r w:rsidR="00451B77">
        <w:t>урок Доброты прошел с сопровождением компьютерной</w:t>
      </w:r>
      <w:r>
        <w:t xml:space="preserve"> презентации</w:t>
      </w:r>
      <w:r w:rsidR="00451B77">
        <w:t>. Р</w:t>
      </w:r>
      <w:r>
        <w:t>ебята</w:t>
      </w:r>
      <w:r w:rsidR="00451B77">
        <w:t xml:space="preserve"> после обсуждения материала</w:t>
      </w:r>
      <w:r>
        <w:t xml:space="preserve"> захотел</w:t>
      </w:r>
      <w:r w:rsidR="00451B77">
        <w:t>и</w:t>
      </w:r>
      <w:r>
        <w:t xml:space="preserve"> сделать доброе дело -решили подкармливать птиц зимой и почистить снег у одиноких пенсионеров.   </w:t>
      </w:r>
    </w:p>
    <w:p w:rsidR="004C4B21" w:rsidRDefault="004C4B21" w:rsidP="006C74DC">
      <w:pPr>
        <w:ind w:firstLine="708"/>
      </w:pPr>
    </w:p>
    <w:p w:rsidR="004C4B21" w:rsidRDefault="004C4B21" w:rsidP="006C74DC">
      <w:pPr>
        <w:ind w:firstLine="708"/>
      </w:pPr>
    </w:p>
    <w:p w:rsidR="004C4B21" w:rsidRDefault="004C4B21" w:rsidP="006C74DC">
      <w:pPr>
        <w:ind w:firstLine="708"/>
      </w:pPr>
    </w:p>
    <w:p w:rsidR="004C4B21" w:rsidRPr="004C4B21" w:rsidRDefault="004C4B21" w:rsidP="004C4B21">
      <w:pPr>
        <w:ind w:firstLine="708"/>
        <w:jc w:val="right"/>
      </w:pPr>
      <w:r>
        <w:t>Фотоматериал 3-9 классов смотр</w:t>
      </w:r>
      <w:bookmarkStart w:id="0" w:name="_GoBack"/>
      <w:bookmarkEnd w:id="0"/>
      <w:r>
        <w:t>ите в разделе «Фотогалерея»</w:t>
      </w:r>
    </w:p>
    <w:sectPr w:rsidR="004C4B21" w:rsidRPr="004C4B21" w:rsidSect="009E3A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70" w:rsidRDefault="00616570" w:rsidP="009E3A6D">
      <w:r>
        <w:separator/>
      </w:r>
    </w:p>
  </w:endnote>
  <w:endnote w:type="continuationSeparator" w:id="0">
    <w:p w:rsidR="00616570" w:rsidRDefault="00616570" w:rsidP="009E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70" w:rsidRDefault="00616570" w:rsidP="009E3A6D">
      <w:r>
        <w:separator/>
      </w:r>
    </w:p>
  </w:footnote>
  <w:footnote w:type="continuationSeparator" w:id="0">
    <w:p w:rsidR="00616570" w:rsidRDefault="00616570" w:rsidP="009E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30B7F"/>
    <w:multiLevelType w:val="hybridMultilevel"/>
    <w:tmpl w:val="5BE85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3C0"/>
    <w:rsid w:val="001623C0"/>
    <w:rsid w:val="00451B77"/>
    <w:rsid w:val="004C4B21"/>
    <w:rsid w:val="00615B85"/>
    <w:rsid w:val="00616570"/>
    <w:rsid w:val="00683FF0"/>
    <w:rsid w:val="006C74DC"/>
    <w:rsid w:val="00857C69"/>
    <w:rsid w:val="009E3A6D"/>
    <w:rsid w:val="00C07CE6"/>
    <w:rsid w:val="00D71C9D"/>
    <w:rsid w:val="00DC72D1"/>
    <w:rsid w:val="00E54340"/>
    <w:rsid w:val="00F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EAD03-51AF-40FA-81E5-0D75DC7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162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E3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3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3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3A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4</cp:revision>
  <dcterms:created xsi:type="dcterms:W3CDTF">2016-12-24T19:52:00Z</dcterms:created>
  <dcterms:modified xsi:type="dcterms:W3CDTF">2016-12-25T13:34:00Z</dcterms:modified>
</cp:coreProperties>
</file>